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64CB1" w14:textId="77777777" w:rsidR="00D6755F" w:rsidRDefault="00000000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Szczecin, dnia 24.04.2023 r.</w:t>
      </w:r>
    </w:p>
    <w:p w14:paraId="36C8DEFE" w14:textId="77777777" w:rsidR="00D6755F" w:rsidRDefault="00D6755F">
      <w:pPr>
        <w:pStyle w:val="Standard"/>
        <w:jc w:val="right"/>
        <w:rPr>
          <w:sz w:val="22"/>
          <w:szCs w:val="22"/>
        </w:rPr>
      </w:pPr>
    </w:p>
    <w:p w14:paraId="531F950F" w14:textId="77777777" w:rsidR="00D6755F" w:rsidRDefault="00D6755F">
      <w:pPr>
        <w:pStyle w:val="Standard"/>
        <w:jc w:val="right"/>
        <w:rPr>
          <w:sz w:val="22"/>
          <w:szCs w:val="22"/>
        </w:rPr>
      </w:pPr>
    </w:p>
    <w:p w14:paraId="7DA631AB" w14:textId="77777777" w:rsidR="00D6755F" w:rsidRDefault="00000000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OGŁOSZENIE O ROZSTRZYGNIĘCIU POSTĘPOWANIA</w:t>
      </w:r>
    </w:p>
    <w:p w14:paraId="6BCC696D" w14:textId="77777777" w:rsidR="00D6755F" w:rsidRDefault="00D6755F">
      <w:pPr>
        <w:pStyle w:val="Standard"/>
        <w:jc w:val="center"/>
        <w:rPr>
          <w:b/>
          <w:sz w:val="22"/>
          <w:szCs w:val="22"/>
        </w:rPr>
      </w:pPr>
    </w:p>
    <w:p w14:paraId="1BF561A0" w14:textId="77777777" w:rsidR="00D6755F" w:rsidRDefault="00000000">
      <w:pPr>
        <w:pStyle w:val="Standard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Zamawiający: Komenda Wojewódzka Policji w Szczecinie informuje, że w związku </w:t>
      </w:r>
      <w:r>
        <w:rPr>
          <w:sz w:val="22"/>
          <w:szCs w:val="22"/>
        </w:rPr>
        <w:br/>
        <w:t>z zaproszeniem do złożenia ofert na zakup materiałów   promocyjnych w ramach realizowanego projektu pn.</w:t>
      </w:r>
      <w:r>
        <w:rPr>
          <w:i/>
          <w:sz w:val="22"/>
          <w:szCs w:val="22"/>
        </w:rPr>
        <w:t xml:space="preserve"> „Bystry przedszkolak</w:t>
      </w:r>
      <w:r>
        <w:rPr>
          <w:bCs/>
          <w:i/>
          <w:sz w:val="22"/>
          <w:szCs w:val="22"/>
        </w:rPr>
        <w:t>” (</w:t>
      </w:r>
      <w:proofErr w:type="spellStart"/>
      <w:r>
        <w:rPr>
          <w:bCs/>
          <w:i/>
          <w:sz w:val="22"/>
          <w:szCs w:val="22"/>
        </w:rPr>
        <w:t>Cz.I</w:t>
      </w:r>
      <w:proofErr w:type="spellEnd"/>
      <w:r>
        <w:rPr>
          <w:bCs/>
          <w:i/>
          <w:sz w:val="22"/>
          <w:szCs w:val="22"/>
        </w:rPr>
        <w:t>) oraz „</w:t>
      </w:r>
      <w:proofErr w:type="spellStart"/>
      <w:r>
        <w:rPr>
          <w:bCs/>
          <w:i/>
          <w:sz w:val="22"/>
          <w:szCs w:val="22"/>
        </w:rPr>
        <w:t>Roztropnyy</w:t>
      </w:r>
      <w:proofErr w:type="spellEnd"/>
      <w:r>
        <w:rPr>
          <w:bCs/>
          <w:i/>
          <w:sz w:val="22"/>
          <w:szCs w:val="22"/>
        </w:rPr>
        <w:t xml:space="preserve"> senior” (</w:t>
      </w:r>
      <w:proofErr w:type="spellStart"/>
      <w:r>
        <w:rPr>
          <w:bCs/>
          <w:i/>
          <w:sz w:val="22"/>
          <w:szCs w:val="22"/>
        </w:rPr>
        <w:t>Cz.II</w:t>
      </w:r>
      <w:proofErr w:type="spellEnd"/>
      <w:r>
        <w:rPr>
          <w:bCs/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wybrano, najkorzystniejsze cenowo, spełniające wymogi zawarte w zapytaniu, oferty następujących firm:</w:t>
      </w:r>
    </w:p>
    <w:p w14:paraId="2FAF07AD" w14:textId="77777777" w:rsidR="00D6755F" w:rsidRDefault="00D6755F">
      <w:pPr>
        <w:pStyle w:val="Standard"/>
        <w:jc w:val="center"/>
        <w:rPr>
          <w:b/>
          <w:sz w:val="22"/>
          <w:szCs w:val="22"/>
        </w:rPr>
      </w:pPr>
    </w:p>
    <w:p w14:paraId="68C63570" w14:textId="77777777" w:rsidR="00D6755F" w:rsidRDefault="00D6755F">
      <w:pPr>
        <w:pStyle w:val="Standard"/>
        <w:jc w:val="center"/>
        <w:rPr>
          <w:sz w:val="22"/>
          <w:szCs w:val="22"/>
        </w:rPr>
      </w:pPr>
    </w:p>
    <w:p w14:paraId="16FCEF5E" w14:textId="77777777" w:rsidR="00D6755F" w:rsidRDefault="00000000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Część I</w:t>
      </w:r>
    </w:p>
    <w:p w14:paraId="0077AF49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0A8C3799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403DA547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tbl>
      <w:tblPr>
        <w:tblW w:w="56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3680"/>
        <w:gridCol w:w="1530"/>
      </w:tblGrid>
      <w:tr w:rsidR="00D6755F" w14:paraId="6E778679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A58B8" w14:textId="77777777" w:rsidR="00D6755F" w:rsidRDefault="00000000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A4463" w14:textId="77777777" w:rsidR="00D6755F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E76FC" w14:textId="77777777" w:rsidR="00D6755F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D6755F" w14:paraId="79F115C8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EC37E" w14:textId="77777777" w:rsidR="00D6755F" w:rsidRDefault="00000000">
            <w:pPr>
              <w:pStyle w:val="TableContents"/>
            </w:pPr>
            <w:r>
              <w:t>1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EBC93" w14:textId="77777777" w:rsidR="00D6755F" w:rsidRDefault="00000000">
            <w:pPr>
              <w:pStyle w:val="TableContents"/>
              <w:jc w:val="left"/>
            </w:pPr>
            <w:r>
              <w:t>Merkuriusz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51A5D" w14:textId="77777777" w:rsidR="00D6755F" w:rsidRDefault="00000000">
            <w:pPr>
              <w:pStyle w:val="TableContents"/>
              <w:jc w:val="right"/>
            </w:pPr>
            <w:r>
              <w:t>9 997,36</w:t>
            </w:r>
          </w:p>
        </w:tc>
      </w:tr>
      <w:tr w:rsidR="00D6755F" w14:paraId="5C40ECDF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D9C1C" w14:textId="77777777" w:rsidR="00D6755F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A9ACA" w14:textId="77777777" w:rsidR="00D6755F" w:rsidRDefault="00000000">
            <w:pPr>
              <w:pStyle w:val="TableContents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Giftpol</w:t>
            </w:r>
            <w:proofErr w:type="spellEnd"/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10F33" w14:textId="77777777" w:rsidR="00D6755F" w:rsidRDefault="00000000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6 868,24</w:t>
            </w:r>
          </w:p>
        </w:tc>
      </w:tr>
      <w:tr w:rsidR="00D6755F" w14:paraId="2F83B44D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BFC94" w14:textId="77777777" w:rsidR="00D6755F" w:rsidRDefault="00000000">
            <w:pPr>
              <w:pStyle w:val="TableContents"/>
            </w:pPr>
            <w:r>
              <w:t>3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5A43D" w14:textId="77777777" w:rsidR="00D6755F" w:rsidRDefault="00000000">
            <w:pPr>
              <w:pStyle w:val="TableContents"/>
              <w:jc w:val="left"/>
            </w:pPr>
            <w:proofErr w:type="spellStart"/>
            <w:r>
              <w:t>Butterfly</w:t>
            </w:r>
            <w:proofErr w:type="spellEnd"/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A9644" w14:textId="77777777" w:rsidR="00D6755F" w:rsidRDefault="00000000">
            <w:pPr>
              <w:pStyle w:val="TableContents"/>
              <w:jc w:val="right"/>
            </w:pPr>
            <w:r>
              <w:t>9 237,07</w:t>
            </w:r>
          </w:p>
        </w:tc>
      </w:tr>
      <w:tr w:rsidR="00D6755F" w14:paraId="57BE54E0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8C2B7" w14:textId="77777777" w:rsidR="00D6755F" w:rsidRDefault="00000000">
            <w:pPr>
              <w:pStyle w:val="TableContents"/>
            </w:pPr>
            <w:r>
              <w:t>4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2D107" w14:textId="77777777" w:rsidR="00D6755F" w:rsidRDefault="00000000">
            <w:pPr>
              <w:pStyle w:val="TableContents"/>
              <w:jc w:val="left"/>
            </w:pPr>
            <w:r>
              <w:t>Lir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9DEA0" w14:textId="77777777" w:rsidR="00D6755F" w:rsidRDefault="00000000">
            <w:pPr>
              <w:pStyle w:val="TableContents"/>
              <w:jc w:val="right"/>
            </w:pPr>
            <w:r>
              <w:t>10 952,08</w:t>
            </w:r>
          </w:p>
        </w:tc>
      </w:tr>
      <w:tr w:rsidR="00D6755F" w14:paraId="7747D2C5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AEA6B" w14:textId="77777777" w:rsidR="00D6755F" w:rsidRDefault="00000000">
            <w:pPr>
              <w:pStyle w:val="TableContents"/>
            </w:pPr>
            <w:r>
              <w:t>5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FEAED" w14:textId="77777777" w:rsidR="00D6755F" w:rsidRDefault="00000000">
            <w:pPr>
              <w:pStyle w:val="TableContents"/>
              <w:jc w:val="left"/>
            </w:pPr>
            <w:r>
              <w:t xml:space="preserve">Media Consulting </w:t>
            </w:r>
            <w:proofErr w:type="spellStart"/>
            <w:r>
              <w:t>Agency</w:t>
            </w:r>
            <w:proofErr w:type="spellEnd"/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4810F" w14:textId="77777777" w:rsidR="00D6755F" w:rsidRDefault="00000000">
            <w:pPr>
              <w:pStyle w:val="TableContents"/>
              <w:jc w:val="right"/>
            </w:pPr>
            <w:r>
              <w:t>7 970,84</w:t>
            </w:r>
          </w:p>
        </w:tc>
      </w:tr>
      <w:tr w:rsidR="00D6755F" w14:paraId="0E9D6236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DC3DC" w14:textId="77777777" w:rsidR="00D6755F" w:rsidRDefault="00000000">
            <w:pPr>
              <w:pStyle w:val="TableContents"/>
            </w:pPr>
            <w:r>
              <w:t>6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F7ECE" w14:textId="77777777" w:rsidR="00D6755F" w:rsidRDefault="00000000">
            <w:pPr>
              <w:pStyle w:val="TableContents"/>
              <w:jc w:val="left"/>
            </w:pPr>
            <w:proofErr w:type="spellStart"/>
            <w:r>
              <w:t>Respo</w:t>
            </w:r>
            <w:proofErr w:type="spellEnd"/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05AEF" w14:textId="77777777" w:rsidR="00D6755F" w:rsidRDefault="00000000">
            <w:pPr>
              <w:pStyle w:val="TableContents"/>
              <w:jc w:val="right"/>
            </w:pPr>
            <w:r>
              <w:t>9 988,09</w:t>
            </w:r>
          </w:p>
        </w:tc>
      </w:tr>
      <w:tr w:rsidR="00D6755F" w14:paraId="23D39CCB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D6DDC" w14:textId="77777777" w:rsidR="00D6755F" w:rsidRDefault="00000000">
            <w:pPr>
              <w:pStyle w:val="TableContents"/>
            </w:pPr>
            <w:r>
              <w:t>7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C6C42" w14:textId="77777777" w:rsidR="00D6755F" w:rsidRDefault="00000000">
            <w:pPr>
              <w:pStyle w:val="TableContents"/>
              <w:jc w:val="left"/>
            </w:pPr>
            <w:r>
              <w:t>Biznes Druk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209EC" w14:textId="77777777" w:rsidR="00D6755F" w:rsidRDefault="00000000">
            <w:pPr>
              <w:pStyle w:val="TableContents"/>
              <w:jc w:val="right"/>
            </w:pPr>
            <w:r>
              <w:t>7 865,05</w:t>
            </w:r>
          </w:p>
        </w:tc>
      </w:tr>
      <w:tr w:rsidR="00D6755F" w14:paraId="3D25E861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2ED78" w14:textId="77777777" w:rsidR="00D6755F" w:rsidRDefault="00000000">
            <w:pPr>
              <w:pStyle w:val="TableContents"/>
            </w:pPr>
            <w:r>
              <w:t>8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CC047" w14:textId="77777777" w:rsidR="00D6755F" w:rsidRDefault="00000000">
            <w:pPr>
              <w:pStyle w:val="TableContents"/>
              <w:jc w:val="left"/>
            </w:pPr>
            <w:r>
              <w:t>MK Studio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939A9" w14:textId="77777777" w:rsidR="00D6755F" w:rsidRDefault="00000000">
            <w:pPr>
              <w:pStyle w:val="TableContents"/>
              <w:jc w:val="right"/>
            </w:pPr>
            <w:r>
              <w:t>9317,25</w:t>
            </w:r>
          </w:p>
        </w:tc>
      </w:tr>
      <w:tr w:rsidR="00D6755F" w14:paraId="6F5001CF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09EDC" w14:textId="77777777" w:rsidR="00D6755F" w:rsidRDefault="00000000">
            <w:pPr>
              <w:pStyle w:val="TableContents"/>
            </w:pPr>
            <w:r>
              <w:t>9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B6505" w14:textId="77777777" w:rsidR="00D6755F" w:rsidRDefault="00000000">
            <w:pPr>
              <w:pStyle w:val="TableContents"/>
              <w:jc w:val="left"/>
            </w:pPr>
            <w:r>
              <w:t xml:space="preserve">WT </w:t>
            </w:r>
            <w:proofErr w:type="spellStart"/>
            <w:r>
              <w:t>Print</w:t>
            </w:r>
            <w:proofErr w:type="spellEnd"/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F3779" w14:textId="77777777" w:rsidR="00D6755F" w:rsidRDefault="00000000">
            <w:pPr>
              <w:pStyle w:val="TableContents"/>
              <w:jc w:val="right"/>
            </w:pPr>
            <w:r>
              <w:t>9825,71</w:t>
            </w:r>
          </w:p>
        </w:tc>
      </w:tr>
      <w:tr w:rsidR="00D6755F" w14:paraId="4FA674A7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24EEB" w14:textId="77777777" w:rsidR="00D6755F" w:rsidRDefault="00000000">
            <w:pPr>
              <w:pStyle w:val="TableContents"/>
            </w:pPr>
            <w:r>
              <w:t>10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A7CCA" w14:textId="77777777" w:rsidR="00D6755F" w:rsidRDefault="00000000">
            <w:pPr>
              <w:pStyle w:val="TableContents"/>
              <w:jc w:val="left"/>
            </w:pPr>
            <w:r>
              <w:t>Eureka Plus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22F1E" w14:textId="77777777" w:rsidR="00D6755F" w:rsidRDefault="00000000">
            <w:pPr>
              <w:pStyle w:val="TableContents"/>
              <w:jc w:val="right"/>
            </w:pPr>
            <w:r>
              <w:t>12031,32</w:t>
            </w:r>
          </w:p>
        </w:tc>
      </w:tr>
      <w:tr w:rsidR="00D6755F" w14:paraId="3F6F6BE9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613F1" w14:textId="77777777" w:rsidR="00D6755F" w:rsidRDefault="00D6755F">
            <w:pPr>
              <w:pStyle w:val="TableContents"/>
            </w:pP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7E643" w14:textId="77777777" w:rsidR="00D6755F" w:rsidRDefault="00D6755F">
            <w:pPr>
              <w:pStyle w:val="TableContents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9466C" w14:textId="77777777" w:rsidR="00D6755F" w:rsidRDefault="00D6755F">
            <w:pPr>
              <w:pStyle w:val="TableContents"/>
            </w:pPr>
          </w:p>
        </w:tc>
      </w:tr>
    </w:tbl>
    <w:p w14:paraId="308B98D8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76737014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459FB8C2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1B7FD04F" w14:textId="77777777" w:rsidR="00D6755F" w:rsidRDefault="00000000">
      <w:pPr>
        <w:pStyle w:val="Standard"/>
        <w:spacing w:line="520" w:lineRule="exact"/>
        <w:rPr>
          <w:sz w:val="22"/>
          <w:szCs w:val="22"/>
        </w:rPr>
      </w:pPr>
      <w:r>
        <w:rPr>
          <w:sz w:val="22"/>
          <w:szCs w:val="22"/>
        </w:rPr>
        <w:t xml:space="preserve">Przy wyborze wykonawcy zamówienia przyjęto kryterium najniższej ceny, w związku z tym wybrano dla części I ofertę firmy </w:t>
      </w:r>
      <w:proofErr w:type="spellStart"/>
      <w:r>
        <w:rPr>
          <w:sz w:val="22"/>
          <w:szCs w:val="22"/>
        </w:rPr>
        <w:t>Giftpol</w:t>
      </w:r>
      <w:proofErr w:type="spellEnd"/>
      <w:r>
        <w:rPr>
          <w:b/>
          <w:sz w:val="22"/>
          <w:szCs w:val="22"/>
        </w:rPr>
        <w:t xml:space="preserve"> z siedzibą w Radomiu.</w:t>
      </w:r>
    </w:p>
    <w:p w14:paraId="11671469" w14:textId="77777777" w:rsidR="00D6755F" w:rsidRDefault="00D6755F">
      <w:pPr>
        <w:pStyle w:val="Standard"/>
        <w:rPr>
          <w:b/>
          <w:sz w:val="22"/>
          <w:szCs w:val="22"/>
        </w:rPr>
      </w:pPr>
    </w:p>
    <w:p w14:paraId="3A86ABFA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5B8079A0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6AC6C6DD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66C80105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21DC1D05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14521A7E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2CCF06CD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1D44B4B3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6FD502C7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59D87EA2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617EEDE2" w14:textId="77777777" w:rsidR="00D6755F" w:rsidRDefault="00000000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Część II</w:t>
      </w:r>
    </w:p>
    <w:p w14:paraId="5D78D98E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003F105B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0E631887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tbl>
      <w:tblPr>
        <w:tblW w:w="56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3680"/>
        <w:gridCol w:w="1530"/>
      </w:tblGrid>
      <w:tr w:rsidR="00D6755F" w14:paraId="73286218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09FA1" w14:textId="77777777" w:rsidR="00D6755F" w:rsidRDefault="00000000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8A841" w14:textId="77777777" w:rsidR="00D6755F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B9D8F" w14:textId="77777777" w:rsidR="00D6755F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D6755F" w14:paraId="346B299D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8292E" w14:textId="77777777" w:rsidR="00D6755F" w:rsidRDefault="00000000">
            <w:pPr>
              <w:pStyle w:val="TableContents"/>
            </w:pPr>
            <w:r>
              <w:t>1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0AA4B" w14:textId="77777777" w:rsidR="00D6755F" w:rsidRDefault="00000000">
            <w:pPr>
              <w:pStyle w:val="TableContents"/>
              <w:jc w:val="left"/>
            </w:pPr>
            <w:r>
              <w:t>Merkuriusz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1DE55" w14:textId="77777777" w:rsidR="00D6755F" w:rsidRDefault="00000000">
            <w:pPr>
              <w:pStyle w:val="TableContents"/>
              <w:jc w:val="right"/>
            </w:pPr>
            <w:r>
              <w:t>14 882,14</w:t>
            </w:r>
          </w:p>
        </w:tc>
      </w:tr>
      <w:tr w:rsidR="00D6755F" w14:paraId="2A1861D3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8317F" w14:textId="77777777" w:rsidR="00D6755F" w:rsidRDefault="00000000">
            <w:pPr>
              <w:pStyle w:val="TableContents"/>
            </w:pPr>
            <w:r>
              <w:t>2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F9739" w14:textId="77777777" w:rsidR="00D6755F" w:rsidRDefault="00000000">
            <w:pPr>
              <w:pStyle w:val="TableContents"/>
              <w:jc w:val="left"/>
            </w:pPr>
            <w:r>
              <w:t>X-projekt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9477E" w14:textId="77777777" w:rsidR="00D6755F" w:rsidRDefault="00000000">
            <w:pPr>
              <w:pStyle w:val="TableContents"/>
              <w:jc w:val="right"/>
            </w:pPr>
            <w:r>
              <w:t>15 207,30</w:t>
            </w:r>
          </w:p>
        </w:tc>
      </w:tr>
      <w:tr w:rsidR="00D6755F" w14:paraId="00264DC7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DA636" w14:textId="77777777" w:rsidR="00D6755F" w:rsidRDefault="00000000">
            <w:pPr>
              <w:pStyle w:val="TableContents"/>
            </w:pPr>
            <w:r>
              <w:t>3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E0ED3" w14:textId="77777777" w:rsidR="00D6755F" w:rsidRDefault="00000000">
            <w:pPr>
              <w:pStyle w:val="TableContents"/>
              <w:jc w:val="left"/>
            </w:pPr>
            <w:proofErr w:type="spellStart"/>
            <w:r>
              <w:t>Butterfly</w:t>
            </w:r>
            <w:proofErr w:type="spellEnd"/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BB11C" w14:textId="77777777" w:rsidR="00D6755F" w:rsidRDefault="00000000">
            <w:pPr>
              <w:pStyle w:val="TableContents"/>
              <w:jc w:val="right"/>
            </w:pPr>
            <w:r>
              <w:t>13 474,97</w:t>
            </w:r>
          </w:p>
        </w:tc>
      </w:tr>
      <w:tr w:rsidR="00D6755F" w14:paraId="373CE4F8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26D29" w14:textId="77777777" w:rsidR="00D6755F" w:rsidRDefault="00000000">
            <w:pPr>
              <w:pStyle w:val="TableContents"/>
            </w:pPr>
            <w:r>
              <w:t>4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29BA2" w14:textId="77777777" w:rsidR="00D6755F" w:rsidRDefault="00000000">
            <w:pPr>
              <w:pStyle w:val="TableContents"/>
              <w:jc w:val="left"/>
            </w:pPr>
            <w:r>
              <w:t>Lir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960A1" w14:textId="77777777" w:rsidR="00D6755F" w:rsidRDefault="00000000">
            <w:pPr>
              <w:pStyle w:val="TableContents"/>
              <w:jc w:val="right"/>
            </w:pPr>
            <w:r>
              <w:t>19 784,55</w:t>
            </w:r>
          </w:p>
        </w:tc>
      </w:tr>
      <w:tr w:rsidR="00D6755F" w14:paraId="3691CFAD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8C7D3" w14:textId="77777777" w:rsidR="00D6755F" w:rsidRDefault="00000000">
            <w:pPr>
              <w:pStyle w:val="TableContents"/>
            </w:pPr>
            <w:r>
              <w:t>5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6B94D" w14:textId="77777777" w:rsidR="00D6755F" w:rsidRDefault="00000000">
            <w:pPr>
              <w:pStyle w:val="TableContents"/>
              <w:jc w:val="left"/>
            </w:pPr>
            <w:r>
              <w:t xml:space="preserve">Media Consulting </w:t>
            </w:r>
            <w:proofErr w:type="spellStart"/>
            <w:r>
              <w:t>Agency</w:t>
            </w:r>
            <w:proofErr w:type="spellEnd"/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F9C09" w14:textId="77777777" w:rsidR="00D6755F" w:rsidRDefault="00000000">
            <w:pPr>
              <w:pStyle w:val="TableContents"/>
              <w:jc w:val="right"/>
            </w:pPr>
            <w:r>
              <w:t>13 712,24</w:t>
            </w:r>
          </w:p>
        </w:tc>
      </w:tr>
      <w:tr w:rsidR="00D6755F" w14:paraId="1A426A8C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8E17D" w14:textId="77777777" w:rsidR="00D6755F" w:rsidRDefault="00000000">
            <w:pPr>
              <w:pStyle w:val="TableContents"/>
            </w:pPr>
            <w:r>
              <w:t>6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F3062" w14:textId="77777777" w:rsidR="00D6755F" w:rsidRDefault="00000000">
            <w:pPr>
              <w:pStyle w:val="TableContents"/>
              <w:jc w:val="left"/>
            </w:pPr>
            <w:proofErr w:type="spellStart"/>
            <w:r>
              <w:t>Respo</w:t>
            </w:r>
            <w:proofErr w:type="spellEnd"/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FED60" w14:textId="77777777" w:rsidR="00D6755F" w:rsidRDefault="00000000">
            <w:pPr>
              <w:pStyle w:val="TableContents"/>
              <w:jc w:val="right"/>
            </w:pPr>
            <w:r>
              <w:t>14 994,25</w:t>
            </w:r>
          </w:p>
        </w:tc>
      </w:tr>
      <w:tr w:rsidR="00D6755F" w14:paraId="2E02D62F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E3B34" w14:textId="77777777" w:rsidR="00D6755F" w:rsidRDefault="00000000">
            <w:pPr>
              <w:pStyle w:val="TableContents"/>
            </w:pPr>
            <w:r>
              <w:t>7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1F22A" w14:textId="77777777" w:rsidR="00D6755F" w:rsidRDefault="00000000">
            <w:pPr>
              <w:pStyle w:val="TableContent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Biznes Druk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F88B" w14:textId="77777777" w:rsidR="00D6755F" w:rsidRDefault="00000000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13 429,69</w:t>
            </w:r>
          </w:p>
        </w:tc>
      </w:tr>
      <w:tr w:rsidR="00D6755F" w14:paraId="12F93BC2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F97AD" w14:textId="77777777" w:rsidR="00D6755F" w:rsidRDefault="00000000">
            <w:pPr>
              <w:pStyle w:val="TableContents"/>
            </w:pPr>
            <w:r>
              <w:t>8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9014" w14:textId="77777777" w:rsidR="00D6755F" w:rsidRDefault="00000000">
            <w:pPr>
              <w:pStyle w:val="TableContents"/>
              <w:jc w:val="left"/>
            </w:pPr>
            <w:r>
              <w:t>MK Studio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62D01" w14:textId="77777777" w:rsidR="00D6755F" w:rsidRDefault="00000000">
            <w:pPr>
              <w:pStyle w:val="TableContents"/>
              <w:jc w:val="right"/>
            </w:pPr>
            <w:r>
              <w:t>14 989,42</w:t>
            </w:r>
          </w:p>
        </w:tc>
      </w:tr>
      <w:tr w:rsidR="00D6755F" w14:paraId="645F6E22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64462" w14:textId="77777777" w:rsidR="00D6755F" w:rsidRDefault="00000000">
            <w:pPr>
              <w:pStyle w:val="TableContents"/>
            </w:pPr>
            <w:r>
              <w:t>9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A6BAD" w14:textId="77777777" w:rsidR="00D6755F" w:rsidRDefault="00000000">
            <w:pPr>
              <w:pStyle w:val="TableContents"/>
              <w:jc w:val="left"/>
            </w:pPr>
            <w:r>
              <w:t xml:space="preserve">WT </w:t>
            </w:r>
            <w:proofErr w:type="spellStart"/>
            <w:r>
              <w:t>Print</w:t>
            </w:r>
            <w:proofErr w:type="spellEnd"/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179ED" w14:textId="77777777" w:rsidR="00D6755F" w:rsidRDefault="00000000">
            <w:pPr>
              <w:pStyle w:val="TableContents"/>
              <w:jc w:val="right"/>
            </w:pPr>
            <w:r>
              <w:t>14 952,79</w:t>
            </w:r>
          </w:p>
        </w:tc>
      </w:tr>
      <w:tr w:rsidR="00D6755F" w14:paraId="2896F7A8" w14:textId="777777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103EA" w14:textId="77777777" w:rsidR="00D6755F" w:rsidRDefault="00000000">
            <w:pPr>
              <w:pStyle w:val="TableContents"/>
            </w:pPr>
            <w:r>
              <w:t>10</w:t>
            </w:r>
          </w:p>
        </w:tc>
        <w:tc>
          <w:tcPr>
            <w:tcW w:w="36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0019F" w14:textId="77777777" w:rsidR="00D6755F" w:rsidRDefault="00000000">
            <w:pPr>
              <w:pStyle w:val="TableContents"/>
              <w:jc w:val="left"/>
            </w:pPr>
            <w:r>
              <w:t>Eureka Plus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B13E5" w14:textId="77777777" w:rsidR="00D6755F" w:rsidRDefault="00000000">
            <w:pPr>
              <w:pStyle w:val="TableContents"/>
              <w:jc w:val="right"/>
            </w:pPr>
            <w:r>
              <w:t>18 076,22</w:t>
            </w:r>
          </w:p>
        </w:tc>
      </w:tr>
    </w:tbl>
    <w:p w14:paraId="42A7BC1A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37E803A4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5AE08E62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73C31D57" w14:textId="77777777" w:rsidR="00D6755F" w:rsidRDefault="00D6755F">
      <w:pPr>
        <w:pStyle w:val="Standard"/>
        <w:spacing w:line="320" w:lineRule="exact"/>
        <w:rPr>
          <w:b/>
          <w:bCs/>
          <w:sz w:val="22"/>
          <w:szCs w:val="22"/>
          <w:u w:val="single"/>
        </w:rPr>
      </w:pPr>
    </w:p>
    <w:p w14:paraId="1F498759" w14:textId="77777777" w:rsidR="00D6755F" w:rsidRDefault="00D6755F">
      <w:pPr>
        <w:pStyle w:val="Standard"/>
        <w:spacing w:line="520" w:lineRule="exact"/>
        <w:rPr>
          <w:sz w:val="22"/>
          <w:szCs w:val="22"/>
        </w:rPr>
      </w:pPr>
    </w:p>
    <w:p w14:paraId="62DA14CE" w14:textId="77777777" w:rsidR="00D6755F" w:rsidRDefault="00000000">
      <w:pPr>
        <w:pStyle w:val="Standard"/>
        <w:spacing w:line="520" w:lineRule="exact"/>
        <w:rPr>
          <w:sz w:val="22"/>
          <w:szCs w:val="22"/>
        </w:rPr>
      </w:pPr>
      <w:r>
        <w:rPr>
          <w:sz w:val="22"/>
          <w:szCs w:val="22"/>
        </w:rPr>
        <w:t xml:space="preserve">Przy wyborze wykonawcy zamówienia przyjęto kryterium najniższej ceny, w związku z tym wybrano dla części II ofertę firmy </w:t>
      </w:r>
      <w:r>
        <w:rPr>
          <w:b/>
          <w:sz w:val="22"/>
          <w:szCs w:val="22"/>
        </w:rPr>
        <w:t>Biznes Druk z siedzibą w Markach</w:t>
      </w:r>
    </w:p>
    <w:p w14:paraId="635D1ADF" w14:textId="77777777" w:rsidR="00D6755F" w:rsidRDefault="00D6755F">
      <w:pPr>
        <w:pStyle w:val="Standard"/>
        <w:rPr>
          <w:b/>
          <w:sz w:val="22"/>
          <w:szCs w:val="22"/>
        </w:rPr>
      </w:pPr>
    </w:p>
    <w:p w14:paraId="05DCB668" w14:textId="77777777" w:rsidR="00D6755F" w:rsidRDefault="00D6755F">
      <w:pPr>
        <w:pStyle w:val="Standard"/>
        <w:rPr>
          <w:b/>
          <w:sz w:val="22"/>
          <w:szCs w:val="22"/>
        </w:rPr>
      </w:pPr>
    </w:p>
    <w:p w14:paraId="7F4E5BA4" w14:textId="77777777" w:rsidR="00D6755F" w:rsidRDefault="00000000">
      <w:pPr>
        <w:pStyle w:val="Standard"/>
        <w:rPr>
          <w:sz w:val="14"/>
          <w:szCs w:val="14"/>
        </w:rPr>
      </w:pPr>
      <w:proofErr w:type="spellStart"/>
      <w:r>
        <w:rPr>
          <w:sz w:val="14"/>
          <w:szCs w:val="14"/>
        </w:rPr>
        <w:t>K.Budzyńska</w:t>
      </w:r>
      <w:proofErr w:type="spellEnd"/>
    </w:p>
    <w:p w14:paraId="7C1E94B1" w14:textId="77777777" w:rsidR="00D6755F" w:rsidRDefault="0000000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Tel. 47-78-11-489</w:t>
      </w:r>
    </w:p>
    <w:p w14:paraId="3C3B3CB8" w14:textId="77777777" w:rsidR="00D6755F" w:rsidRDefault="00000000">
      <w:pPr>
        <w:pStyle w:val="Standard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3" behindDoc="0" locked="0" layoutInCell="1" allowOverlap="1" wp14:anchorId="0CC56B05" wp14:editId="0CA74555">
            <wp:simplePos x="0" y="0"/>
            <wp:positionH relativeFrom="column">
              <wp:posOffset>25920</wp:posOffset>
            </wp:positionH>
            <wp:positionV relativeFrom="paragraph">
              <wp:posOffset>231840</wp:posOffset>
            </wp:positionV>
            <wp:extent cx="930960" cy="522000"/>
            <wp:effectExtent l="0" t="0" r="2490" b="0"/>
            <wp:wrapTopAndBottom/>
            <wp:docPr id="1640085379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96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4"/>
          <w:szCs w:val="14"/>
        </w:rPr>
        <w:drawing>
          <wp:anchor distT="0" distB="0" distL="114300" distR="114300" simplePos="0" relativeHeight="2" behindDoc="0" locked="0" layoutInCell="1" allowOverlap="1" wp14:anchorId="081B8F4C" wp14:editId="2454F9AE">
            <wp:simplePos x="0" y="0"/>
            <wp:positionH relativeFrom="column">
              <wp:posOffset>45000</wp:posOffset>
            </wp:positionH>
            <wp:positionV relativeFrom="paragraph">
              <wp:posOffset>118800</wp:posOffset>
            </wp:positionV>
            <wp:extent cx="930960" cy="522000"/>
            <wp:effectExtent l="0" t="0" r="2490" b="0"/>
            <wp:wrapTopAndBottom/>
            <wp:docPr id="1650722805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96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952068" w14:textId="77777777" w:rsidR="00D6755F" w:rsidRDefault="00D6755F">
      <w:pPr>
        <w:pStyle w:val="Standard"/>
        <w:rPr>
          <w:sz w:val="14"/>
          <w:szCs w:val="14"/>
        </w:rPr>
      </w:pPr>
    </w:p>
    <w:p w14:paraId="3F090D26" w14:textId="77777777" w:rsidR="00D6755F" w:rsidRDefault="00D6755F">
      <w:pPr>
        <w:pStyle w:val="Standard"/>
        <w:rPr>
          <w:sz w:val="14"/>
          <w:szCs w:val="14"/>
        </w:rPr>
      </w:pPr>
    </w:p>
    <w:p w14:paraId="594A3CB3" w14:textId="77777777" w:rsidR="00D6755F" w:rsidRDefault="0000000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</w:t>
      </w:r>
    </w:p>
    <w:p w14:paraId="10078D53" w14:textId="77777777" w:rsidR="00D6755F" w:rsidRDefault="00D6755F">
      <w:pPr>
        <w:pStyle w:val="NormalnyWeb"/>
        <w:spacing w:after="0"/>
        <w:jc w:val="center"/>
        <w:rPr>
          <w:i/>
          <w:iCs/>
          <w:sz w:val="18"/>
          <w:szCs w:val="18"/>
        </w:rPr>
      </w:pPr>
    </w:p>
    <w:sectPr w:rsidR="00D6755F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91E66" w14:textId="77777777" w:rsidR="00AE4705" w:rsidRDefault="00AE4705">
      <w:r>
        <w:separator/>
      </w:r>
    </w:p>
  </w:endnote>
  <w:endnote w:type="continuationSeparator" w:id="0">
    <w:p w14:paraId="1A80CBA4" w14:textId="77777777" w:rsidR="00AE4705" w:rsidRDefault="00AE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70D25" w14:textId="77777777" w:rsidR="00AE4705" w:rsidRDefault="00AE4705">
      <w:r>
        <w:rPr>
          <w:color w:val="000000"/>
        </w:rPr>
        <w:separator/>
      </w:r>
    </w:p>
  </w:footnote>
  <w:footnote w:type="continuationSeparator" w:id="0">
    <w:p w14:paraId="185DA628" w14:textId="77777777" w:rsidR="00AE4705" w:rsidRDefault="00AE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76045" w14:textId="77777777" w:rsidR="00000000" w:rsidRDefault="00000000">
    <w:pPr>
      <w:pStyle w:val="Standard"/>
      <w:ind w:left="1134"/>
      <w:jc w:val="center"/>
      <w:rPr>
        <w:color w:val="333399"/>
        <w:spacing w:val="60"/>
        <w:sz w:val="28"/>
        <w:szCs w:val="28"/>
      </w:rPr>
    </w:pPr>
    <w:r>
      <w:rPr>
        <w:color w:val="333399"/>
        <w:spacing w:val="60"/>
        <w:sz w:val="28"/>
        <w:szCs w:val="28"/>
      </w:rPr>
      <w:t xml:space="preserve">KOMENDA WOJEWÓDZKA POLICJI                            W SZCZECINIE </w:t>
    </w:r>
    <w:r>
      <w:rPr>
        <w:noProof/>
        <w:color w:val="333399"/>
        <w:spacing w:val="60"/>
        <w:sz w:val="28"/>
        <w:szCs w:val="28"/>
      </w:rPr>
      <w:drawing>
        <wp:anchor distT="0" distB="0" distL="114300" distR="114300" simplePos="0" relativeHeight="251659264" behindDoc="0" locked="0" layoutInCell="1" allowOverlap="1" wp14:anchorId="17883DC2" wp14:editId="60B5F52B">
          <wp:simplePos x="0" y="0"/>
          <wp:positionH relativeFrom="column">
            <wp:posOffset>-80640</wp:posOffset>
          </wp:positionH>
          <wp:positionV relativeFrom="paragraph">
            <wp:posOffset>-11520</wp:posOffset>
          </wp:positionV>
          <wp:extent cx="1063799" cy="1071359"/>
          <wp:effectExtent l="0" t="0" r="3001" b="0"/>
          <wp:wrapTight wrapText="bothSides">
            <wp:wrapPolygon edited="0">
              <wp:start x="0" y="0"/>
              <wp:lineTo x="0" y="21124"/>
              <wp:lineTo x="21274" y="21124"/>
              <wp:lineTo x="21274" y="0"/>
              <wp:lineTo x="0" y="0"/>
            </wp:wrapPolygon>
          </wp:wrapTight>
          <wp:docPr id="163233181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3799" cy="10713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9A521FE" w14:textId="77777777" w:rsidR="00000000" w:rsidRDefault="00000000">
    <w:pPr>
      <w:pStyle w:val="Standard"/>
      <w:ind w:left="1134"/>
      <w:jc w:val="center"/>
    </w:pPr>
    <w:r>
      <w:rPr>
        <w:color w:val="333399"/>
        <w:spacing w:val="60"/>
        <w:sz w:val="28"/>
        <w:szCs w:val="28"/>
      </w:rPr>
      <w:t>WYDZIAŁ</w:t>
    </w:r>
    <w:r>
      <w:rPr>
        <w:color w:val="333399"/>
        <w:sz w:val="28"/>
        <w:szCs w:val="28"/>
      </w:rPr>
      <w:t xml:space="preserve"> ZAOPATRZENIA I INWESTYCJI</w:t>
    </w:r>
  </w:p>
  <w:p w14:paraId="6F15C88A" w14:textId="77777777" w:rsidR="00000000" w:rsidRDefault="00000000">
    <w:pPr>
      <w:pStyle w:val="Nagwek2"/>
      <w:tabs>
        <w:tab w:val="center" w:pos="5103"/>
        <w:tab w:val="right" w:pos="9923"/>
      </w:tabs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 xml:space="preserve">                70- 515 Szczecin ul. Piotra i Pawła 4/5 tel.  47 78–11-425        </w:t>
    </w:r>
  </w:p>
  <w:p w14:paraId="31BB49F9" w14:textId="77777777" w:rsidR="00000000" w:rsidRDefault="00000000">
    <w:pPr>
      <w:pStyle w:val="Nagwek2"/>
      <w:tabs>
        <w:tab w:val="left" w:pos="6521"/>
        <w:tab w:val="left" w:pos="7655"/>
        <w:tab w:val="right" w:pos="9923"/>
      </w:tabs>
      <w:spacing w:before="11" w:after="6"/>
    </w:pPr>
    <w:r>
      <w:rPr>
        <w:b w:val="0"/>
        <w:sz w:val="20"/>
      </w:rPr>
      <w:t xml:space="preserve">                                                                                                         </w:t>
    </w:r>
    <w:r>
      <w:rPr>
        <w:b w:val="0"/>
        <w:color w:val="333399"/>
        <w:sz w:val="20"/>
      </w:rPr>
      <w:t>e-mail: :</w:t>
    </w:r>
    <w:hyperlink r:id="rId2" w:history="1">
      <w:r>
        <w:rPr>
          <w:rStyle w:val="Internetlink"/>
          <w:rFonts w:ascii="Verdana" w:hAnsi="Verdana"/>
          <w:b w:val="0"/>
          <w:bCs/>
          <w:sz w:val="20"/>
          <w:szCs w:val="20"/>
        </w:rPr>
        <w:t>wzii@sc.policja.gov.pl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755F"/>
    <w:rsid w:val="002B1E29"/>
    <w:rsid w:val="00AE4705"/>
    <w:rsid w:val="00D6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A360"/>
  <w15:docId w15:val="{1481A1F1-947C-4D39-92B5-E5723A25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agwek2">
    <w:name w:val="Nagłówek2"/>
    <w:basedOn w:val="Standard"/>
    <w:pPr>
      <w:keepNext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paragraph" w:styleId="NormalnyWeb">
    <w:name w:val="Normal (Web)"/>
    <w:basedOn w:val="Standard"/>
    <w:pPr>
      <w:suppressAutoHyphens w:val="0"/>
      <w:spacing w:before="280" w:after="119"/>
      <w:jc w:val="left"/>
    </w:pPr>
    <w:rPr>
      <w:color w:val="00000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  <w:lang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styleId="HTML-staaszeroko">
    <w:name w:val="HTML Typewriter"/>
    <w:basedOn w:val="Domylnaczcionkaakapitu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zii@sc.policja.gov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A79411</dc:creator>
  <cp:lastModifiedBy>Krzysztof Chełstowski</cp:lastModifiedBy>
  <cp:revision>2</cp:revision>
  <cp:lastPrinted>2023-04-27T07:42:00Z</cp:lastPrinted>
  <dcterms:created xsi:type="dcterms:W3CDTF">2024-04-26T04:13:00Z</dcterms:created>
  <dcterms:modified xsi:type="dcterms:W3CDTF">2024-04-26T04:13:00Z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